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Please attach a picture of your family and your home and send them with your application back to us at</w:t>
      </w:r>
      <w:r w:rsidDel="00000000" w:rsidR="00000000" w:rsidRPr="00000000">
        <w:rPr>
          <w:rFonts w:ascii="Architects Daughter" w:cs="Architects Daughter" w:eastAsia="Architects Daughter" w:hAnsi="Architects Daughter"/>
          <w:color w:val="cf7f00"/>
          <w:sz w:val="18"/>
          <w:rtl w:val="0"/>
        </w:rPr>
        <w:t xml:space="preserve"> CoppervinesGSMD@gmail.com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Know that I place puppies based upon the homes and lifestyles best suited for them. The decision is based on my personal judgement and your answers. Please answer these questions honestly. Thank you for your time and interest.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Name: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Address:</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City:                  State:             Zip Code: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Home Phone:                        Cell Phone: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Please list the Names, Ages, and Occupations of people in your home: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Name                        Age                 Occupation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Is anyone in your house allergic to dogs?</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Are you planning on adding a baby to your house in the next 12-18 months?</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Who will be primarily taking care of your puppy/dog?</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Do you rent or own a house?  condo?  apartment?</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Do you have a yard?  </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Fenced or not?</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What type of employment does your family have?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What hours do you typically work?</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 Have you ever owned a dog before?     What breed?      </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What happened with him or her?</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Do you have other pets?         What kind and how many?</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What type of activities does you family enjoy?</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What experience do you have with large working breed dogs?</w:t>
      </w:r>
    </w:p>
    <w:p w:rsidR="00000000" w:rsidDel="00000000" w:rsidP="00000000" w:rsidRDefault="00000000" w:rsidRPr="00000000">
      <w:pPr>
        <w:numPr>
          <w:ilvl w:val="0"/>
          <w:numId w:val="4"/>
        </w:numPr>
        <w:ind w:left="720" w:hanging="360"/>
        <w:contextualSpacing w:val="1"/>
        <w:rPr>
          <w:rFonts w:ascii="Architects Daughter" w:cs="Architects Daughter" w:eastAsia="Architects Daughter" w:hAnsi="Architects Daughter"/>
          <w:sz w:val="18"/>
          <w:u w:val="none"/>
        </w:rPr>
      </w:pPr>
      <w:r w:rsidDel="00000000" w:rsidR="00000000" w:rsidRPr="00000000">
        <w:rPr>
          <w:rFonts w:ascii="Architects Daughter" w:cs="Architects Daughter" w:eastAsia="Architects Daughter" w:hAnsi="Architects Daughter"/>
          <w:sz w:val="18"/>
          <w:rtl w:val="0"/>
        </w:rPr>
        <w:t xml:space="preserve">Have you met a Swissy in person?    </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            Tell me about it.</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What attracted you to Greater Swiss Mountain Dogs?</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Are you willing to take care of your dog for a lifespan of 10 to 12 years?</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Are you willing to feed a high quality food even if it costs more?</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Are you aware housebreaking can take between 6-9 months and that these dogs shed?</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Would you agree to have your dogs health clearance x-rays at age 2?</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Are you familiar with common breed health problems like bloat, gastric torsion, hip dysplasia, epilepsy?  Are you aware treatment for these can be very expensive?</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know this breed is prone to joint problems and is not a good running companion?</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plan to purchase pet insurance?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What would happen if you have a major life change (illness, divorce, job loss, move)?</w:t>
      </w:r>
    </w:p>
    <w:p w:rsidR="00000000" w:rsidDel="00000000" w:rsidP="00000000" w:rsidRDefault="00000000" w:rsidRPr="00000000">
      <w:pPr>
        <w:numPr>
          <w:ilvl w:val="0"/>
          <w:numId w:val="2"/>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Would you agree to return the dog to me, the breeder, if you cannot keep it?</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Why do you want a Swissy? Companion? Show? Guard dog?</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Why do you think a Swissy is a good fit for your family?</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Who decided to get this dog?</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Will your dog be primarily indoors or outdoors?</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have a vet familiar with large breed dogs?  Please provide their contact information.</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have an Emergency Clinic nearby familiar with bloat-torsion?</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Would you be interested in an adult or rescue Swissy?</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do you plan to socialize your puppy?</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will you discipline your puppy?</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Will you take your puppy to Puppy Kindergarten and a basic obedience class?</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plan to breed, show, or fix your puppy?</w:t>
      </w:r>
    </w:p>
    <w:p w:rsidR="00000000" w:rsidDel="00000000" w:rsidP="00000000" w:rsidRDefault="00000000" w:rsidRPr="00000000">
      <w:pPr>
        <w:numPr>
          <w:ilvl w:val="0"/>
          <w:numId w:val="3"/>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agree to hold off on altering (spay/neuter) your dog until fully grown?</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will your pup be cared for during the day and when you are gone?</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many hours a day will the puppy be alone?</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do you plan to exercise your dog?</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Will your pet travel with you?</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How do you plan to train your dog?</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have an interest in performance events like carting, packing, herding, obedience?</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Please describe your ideal Swissy.  </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What energy level are you expecting?</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prefer a male, female, or no preference?</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Do you plan to crate train your puppy?</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To what extent do you plan on staying in touch with me?</w:t>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18"/>
        </w:rPr>
      </w:pPr>
      <w:r w:rsidDel="00000000" w:rsidR="00000000" w:rsidRPr="00000000">
        <w:rPr>
          <w:rFonts w:ascii="Architects Daughter" w:cs="Architects Daughter" w:eastAsia="Architects Daughter" w:hAnsi="Architects Daughter"/>
          <w:sz w:val="18"/>
          <w:rtl w:val="0"/>
        </w:rPr>
        <w:t xml:space="preserve">Are you interested in attending litter reunions?</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Applicant Name: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Applicant Signature:</w:t>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18"/>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rtl w:val="0"/>
        </w:rPr>
        <w:t xml:space="preserve">Thank you for your time in filling out this application.</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chitects Daughter"/>
  <w:font w:name="IM Fell DW P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color w:val="cf7f00"/>
        <w:rtl w:val="0"/>
      </w:rPr>
      <w:t xml:space="preserve">CopperVinesGSMD@gmail.com</w:t>
      <w:br w:type="textWrapping"/>
      <w:t xml:space="preserve">Page </w:t>
    </w:r>
    <w:fldSimple w:instr="PAGE" w:fldLock="0" w:dirty="0">
      <w:r w:rsidDel="00000000" w:rsidR="00000000" w:rsidRPr="00000000">
        <w:rPr>
          <w:rFonts w:ascii="Architects Daughter" w:cs="Architects Daughter" w:eastAsia="Architects Daughter" w:hAnsi="Architects Daughter"/>
          <w:color w:val="cf7f00"/>
        </w:rPr>
      </w:r>
    </w:fldSimple>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IM Fell DW Pica" w:cs="IM Fell DW Pica" w:eastAsia="IM Fell DW Pica" w:hAnsi="IM Fell DW Pica"/>
        <w:color w:val="cd8100"/>
        <w:sz w:val="48"/>
        <w:rtl w:val="0"/>
      </w:rPr>
      <w:t xml:space="preserve">Copper Vines Greater Swiss Mountain Dogs</w:t>
    </w:r>
  </w:p>
  <w:p w:rsidR="00000000" w:rsidDel="00000000" w:rsidP="00000000" w:rsidRDefault="00000000" w:rsidRPr="00000000">
    <w:pPr>
      <w:contextualSpacing w:val="0"/>
    </w:pPr>
    <w:r w:rsidDel="00000000" w:rsidR="00000000" w:rsidRPr="00000000">
      <w:rPr>
        <w:rFonts w:ascii="IM Fell DW Pica" w:cs="IM Fell DW Pica" w:eastAsia="IM Fell DW Pica" w:hAnsi="IM Fell DW Pica"/>
        <w:color w:val="cd8100"/>
        <w:sz w:val="48"/>
        <w:rtl w:val="0"/>
      </w:rPr>
      <w:t xml:space="preserve">Puppy Application</w:t>
      <w:tab/>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